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5BE" w:rsidRPr="009B130A" w:rsidRDefault="004B386D" w:rsidP="004B386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ЗАКЛЮЧЕНИЕ</w:t>
      </w:r>
    </w:p>
    <w:p w:rsidR="004B386D" w:rsidRDefault="000776F6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130A">
        <w:rPr>
          <w:rFonts w:ascii="Times New Roman" w:hAnsi="Times New Roman" w:cs="Times New Roman"/>
          <w:b/>
          <w:sz w:val="24"/>
          <w:szCs w:val="24"/>
        </w:rPr>
        <w:t xml:space="preserve"> Комиссии по подготовке проекта</w:t>
      </w:r>
      <w:r w:rsidR="00550DFB" w:rsidRPr="009B13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3458">
        <w:rPr>
          <w:rFonts w:ascii="Times New Roman" w:hAnsi="Times New Roman" w:cs="Times New Roman"/>
          <w:b/>
          <w:sz w:val="24"/>
          <w:szCs w:val="24"/>
        </w:rPr>
        <w:t xml:space="preserve">Правил землепользования и застройки </w:t>
      </w:r>
      <w:r w:rsidRPr="009B130A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D508B5" w:rsidRPr="009B130A">
        <w:rPr>
          <w:rFonts w:ascii="Times New Roman" w:hAnsi="Times New Roman" w:cs="Times New Roman"/>
          <w:b/>
          <w:sz w:val="24"/>
          <w:szCs w:val="24"/>
        </w:rPr>
        <w:t>Хрящевка</w:t>
      </w:r>
      <w:r w:rsidRPr="009B130A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4B386D">
        <w:rPr>
          <w:rFonts w:ascii="Times New Roman" w:hAnsi="Times New Roman" w:cs="Times New Roman"/>
          <w:b/>
          <w:sz w:val="24"/>
          <w:szCs w:val="24"/>
        </w:rPr>
        <w:t xml:space="preserve"> по результатам рассмотрения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предложения гр. </w:t>
      </w:r>
      <w:r w:rsidR="00020887">
        <w:rPr>
          <w:rFonts w:ascii="Times New Roman" w:hAnsi="Times New Roman" w:cs="Times New Roman"/>
          <w:b/>
          <w:sz w:val="24"/>
          <w:szCs w:val="24"/>
        </w:rPr>
        <w:t>Кузичкиной Натальи владимировны</w:t>
      </w:r>
    </w:p>
    <w:p w:rsidR="004D390C" w:rsidRDefault="004D390C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776F6" w:rsidRPr="004B386D" w:rsidRDefault="004B386D" w:rsidP="004B386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</w:t>
      </w:r>
      <w:r w:rsidR="00020887">
        <w:rPr>
          <w:rFonts w:ascii="Times New Roman" w:hAnsi="Times New Roman" w:cs="Times New Roman"/>
          <w:b/>
          <w:sz w:val="24"/>
          <w:szCs w:val="24"/>
        </w:rPr>
        <w:t xml:space="preserve">                </w:t>
      </w:r>
      <w:r w:rsidR="00292780">
        <w:rPr>
          <w:rFonts w:ascii="Times New Roman" w:hAnsi="Times New Roman" w:cs="Times New Roman"/>
          <w:b/>
          <w:sz w:val="24"/>
          <w:szCs w:val="24"/>
        </w:rPr>
        <w:t xml:space="preserve">          02   июня  </w:t>
      </w:r>
      <w:r w:rsidR="00020887">
        <w:rPr>
          <w:rFonts w:ascii="Times New Roman" w:hAnsi="Times New Roman" w:cs="Times New Roman"/>
          <w:b/>
          <w:sz w:val="24"/>
          <w:szCs w:val="24"/>
        </w:rPr>
        <w:t>2016 г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7D45C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776F6" w:rsidRPr="00217B02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="003A24D9" w:rsidRPr="00217B02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173458"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</w:p>
    <w:p w:rsidR="00217B02" w:rsidRDefault="00217B02" w:rsidP="00687FC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D390C" w:rsidRDefault="004B386D" w:rsidP="004D3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1. Основание подготовки заключения – Протокол Комиссии по подготовке проекта Правил землепользования и застройки сельского поселения </w:t>
      </w:r>
      <w:r w:rsidR="00713C5C">
        <w:rPr>
          <w:rFonts w:ascii="Times New Roman" w:hAnsi="Times New Roman" w:cs="Times New Roman"/>
          <w:sz w:val="24"/>
          <w:szCs w:val="24"/>
        </w:rPr>
        <w:t>Хрящевка муниципального района Ставропольский С</w:t>
      </w:r>
      <w:r w:rsidR="004D390C">
        <w:rPr>
          <w:rFonts w:ascii="Times New Roman" w:hAnsi="Times New Roman" w:cs="Times New Roman"/>
          <w:sz w:val="24"/>
          <w:szCs w:val="24"/>
        </w:rPr>
        <w:t>амарской области</w:t>
      </w:r>
      <w:r w:rsidR="00020887">
        <w:rPr>
          <w:rFonts w:ascii="Times New Roman" w:hAnsi="Times New Roman" w:cs="Times New Roman"/>
          <w:sz w:val="24"/>
          <w:szCs w:val="24"/>
        </w:rPr>
        <w:t xml:space="preserve">  №  </w:t>
      </w:r>
      <w:r w:rsidR="00292780">
        <w:rPr>
          <w:rFonts w:ascii="Times New Roman" w:hAnsi="Times New Roman" w:cs="Times New Roman"/>
          <w:sz w:val="24"/>
          <w:szCs w:val="24"/>
        </w:rPr>
        <w:t>3</w:t>
      </w:r>
      <w:r w:rsidR="00020887">
        <w:rPr>
          <w:rFonts w:ascii="Times New Roman" w:hAnsi="Times New Roman" w:cs="Times New Roman"/>
          <w:sz w:val="24"/>
          <w:szCs w:val="24"/>
        </w:rPr>
        <w:t xml:space="preserve">   </w:t>
      </w:r>
      <w:r w:rsidR="00C14B77">
        <w:rPr>
          <w:rFonts w:ascii="Times New Roman" w:hAnsi="Times New Roman" w:cs="Times New Roman"/>
          <w:sz w:val="24"/>
          <w:szCs w:val="24"/>
        </w:rPr>
        <w:t xml:space="preserve"> </w:t>
      </w:r>
      <w:r w:rsidR="004D390C">
        <w:rPr>
          <w:rFonts w:ascii="Times New Roman" w:hAnsi="Times New Roman" w:cs="Times New Roman"/>
          <w:sz w:val="24"/>
          <w:szCs w:val="24"/>
        </w:rPr>
        <w:t xml:space="preserve"> от </w:t>
      </w:r>
      <w:r w:rsidR="00292780">
        <w:rPr>
          <w:rFonts w:ascii="Times New Roman" w:hAnsi="Times New Roman" w:cs="Times New Roman"/>
          <w:sz w:val="24"/>
          <w:szCs w:val="24"/>
        </w:rPr>
        <w:t xml:space="preserve">02  июня 2016 </w:t>
      </w:r>
      <w:r>
        <w:rPr>
          <w:rFonts w:ascii="Times New Roman" w:hAnsi="Times New Roman" w:cs="Times New Roman"/>
          <w:sz w:val="24"/>
          <w:szCs w:val="24"/>
        </w:rPr>
        <w:t xml:space="preserve"> года</w:t>
      </w:r>
      <w:r w:rsidR="00292780">
        <w:rPr>
          <w:rFonts w:ascii="Times New Roman" w:hAnsi="Times New Roman" w:cs="Times New Roman"/>
          <w:sz w:val="24"/>
          <w:szCs w:val="24"/>
        </w:rPr>
        <w:t>.</w:t>
      </w:r>
      <w:r w:rsidR="004D390C">
        <w:rPr>
          <w:rFonts w:ascii="Times New Roman" w:hAnsi="Times New Roman" w:cs="Times New Roman"/>
          <w:sz w:val="24"/>
          <w:szCs w:val="24"/>
        </w:rPr>
        <w:br/>
        <w:t xml:space="preserve">               </w:t>
      </w:r>
    </w:p>
    <w:p w:rsidR="004D390C" w:rsidRDefault="004D390C" w:rsidP="004D39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Вопрос, вынесенный на рассмотрение Комиссии по подготовке</w:t>
      </w:r>
      <w:r w:rsidRPr="004D39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D390C">
        <w:rPr>
          <w:rFonts w:ascii="Times New Roman" w:hAnsi="Times New Roman" w:cs="Times New Roman"/>
          <w:sz w:val="24"/>
          <w:szCs w:val="24"/>
        </w:rPr>
        <w:t>проекта Правил землепользования и застройки сельского поселения Хрящевка муниципального района Ставропольский Самарской области</w:t>
      </w:r>
      <w:r w:rsidR="00020887">
        <w:rPr>
          <w:rFonts w:ascii="Times New Roman" w:hAnsi="Times New Roman" w:cs="Times New Roman"/>
          <w:sz w:val="24"/>
          <w:szCs w:val="24"/>
        </w:rPr>
        <w:t xml:space="preserve"> с учетом внесения изменений в Генеральный план  сельского поселения Хрящевка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(далее – Комиссия);   </w:t>
      </w:r>
    </w:p>
    <w:p w:rsidR="004D390C" w:rsidRPr="00E7287C" w:rsidRDefault="004D390C" w:rsidP="004D39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20887" w:rsidRPr="00E7287C" w:rsidRDefault="004D390C" w:rsidP="0002088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7287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020887">
        <w:rPr>
          <w:rFonts w:ascii="Times New Roman" w:hAnsi="Times New Roman" w:cs="Times New Roman"/>
          <w:b/>
          <w:sz w:val="24"/>
          <w:szCs w:val="24"/>
        </w:rPr>
        <w:t xml:space="preserve">Предложение </w:t>
      </w:r>
      <w:r w:rsidR="00020887" w:rsidRPr="00020887">
        <w:rPr>
          <w:rFonts w:ascii="Times New Roman" w:hAnsi="Times New Roman" w:cs="Times New Roman"/>
          <w:b/>
          <w:sz w:val="24"/>
          <w:szCs w:val="24"/>
        </w:rPr>
        <w:t>Кузичкиной Натальи Владимировны</w:t>
      </w:r>
      <w:r w:rsidR="00020887">
        <w:rPr>
          <w:rFonts w:ascii="Times New Roman" w:hAnsi="Times New Roman" w:cs="Times New Roman"/>
          <w:sz w:val="24"/>
          <w:szCs w:val="24"/>
        </w:rPr>
        <w:t xml:space="preserve"> </w:t>
      </w:r>
      <w:r w:rsidR="00020887" w:rsidRPr="00E7287C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020887">
        <w:rPr>
          <w:rFonts w:ascii="Times New Roman" w:hAnsi="Times New Roman" w:cs="Times New Roman"/>
          <w:sz w:val="24"/>
          <w:szCs w:val="24"/>
        </w:rPr>
        <w:t>исключения земельного участка площадью 9092 кв.м, расположенного по адресу: Самарская область, муниципальный район Ставропольский, сельское поселение Хрящевка, село Хрящевка, северо-восточная сторона производственной базы рыбного хозяйства, из зоны Сх-1</w:t>
      </w:r>
      <w:r w:rsidR="00E10EA2">
        <w:rPr>
          <w:rFonts w:ascii="Times New Roman" w:hAnsi="Times New Roman" w:cs="Times New Roman"/>
          <w:sz w:val="24"/>
          <w:szCs w:val="24"/>
        </w:rPr>
        <w:t xml:space="preserve"> (зона сельскохозяйственных угодий)</w:t>
      </w:r>
      <w:r w:rsidR="00020887">
        <w:rPr>
          <w:rFonts w:ascii="Times New Roman" w:hAnsi="Times New Roman" w:cs="Times New Roman"/>
          <w:sz w:val="24"/>
          <w:szCs w:val="24"/>
        </w:rPr>
        <w:t xml:space="preserve"> и отнесения его к зоне Р-2</w:t>
      </w:r>
      <w:r w:rsidR="00E10EA2">
        <w:rPr>
          <w:rFonts w:ascii="Times New Roman" w:hAnsi="Times New Roman" w:cs="Times New Roman"/>
          <w:sz w:val="24"/>
          <w:szCs w:val="24"/>
        </w:rPr>
        <w:t xml:space="preserve"> (зона природного ландшафта)</w:t>
      </w:r>
      <w:r w:rsidR="00020887">
        <w:rPr>
          <w:rFonts w:ascii="Times New Roman" w:hAnsi="Times New Roman" w:cs="Times New Roman"/>
          <w:sz w:val="24"/>
          <w:szCs w:val="24"/>
        </w:rPr>
        <w:t xml:space="preserve">, в связи с завершением строительства берегоукрепления береговой полосы. (Приложение № 1);  </w:t>
      </w:r>
      <w:r w:rsidR="00020887" w:rsidRPr="00217B0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D390C" w:rsidRDefault="004D390C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92780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  По результатам рассмотрения вопроса настоящего Заключения Комиссия решила:</w:t>
      </w:r>
    </w:p>
    <w:p w:rsidR="00C14B77" w:rsidRDefault="004D390C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- </w:t>
      </w:r>
      <w:r>
        <w:rPr>
          <w:rFonts w:ascii="Times New Roman" w:hAnsi="Times New Roman" w:cs="Times New Roman"/>
          <w:b/>
          <w:sz w:val="24"/>
          <w:szCs w:val="24"/>
        </w:rPr>
        <w:t>принять</w:t>
      </w:r>
      <w:r w:rsidR="00020887">
        <w:rPr>
          <w:rFonts w:ascii="Times New Roman" w:hAnsi="Times New Roman" w:cs="Times New Roman"/>
          <w:b/>
          <w:sz w:val="24"/>
          <w:szCs w:val="24"/>
        </w:rPr>
        <w:t xml:space="preserve"> предложение </w:t>
      </w:r>
      <w:r w:rsidR="00020887" w:rsidRPr="00020887">
        <w:rPr>
          <w:rFonts w:ascii="Times New Roman" w:hAnsi="Times New Roman" w:cs="Times New Roman"/>
          <w:b/>
          <w:sz w:val="24"/>
          <w:szCs w:val="24"/>
        </w:rPr>
        <w:t>Кузичкиной Натальи Владимировны</w:t>
      </w:r>
      <w:r w:rsidR="00020887">
        <w:rPr>
          <w:rFonts w:ascii="Times New Roman" w:hAnsi="Times New Roman" w:cs="Times New Roman"/>
          <w:sz w:val="24"/>
          <w:szCs w:val="24"/>
        </w:rPr>
        <w:t xml:space="preserve"> </w:t>
      </w:r>
      <w:r w:rsidR="00020887" w:rsidRPr="00E7287C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020887">
        <w:rPr>
          <w:rFonts w:ascii="Times New Roman" w:hAnsi="Times New Roman" w:cs="Times New Roman"/>
          <w:sz w:val="24"/>
          <w:szCs w:val="24"/>
        </w:rPr>
        <w:t xml:space="preserve">исключения земельного участка площадью 9092 кв.м, расположенного по адресу: Самарская область, муниципальный район Ставропольский, сельское поселение Хрящевка, село Хрящевка, северо-восточная сторона производственной базы рыбного хозяйства, из зоны Сх-1 </w:t>
      </w:r>
      <w:r w:rsidR="00E10EA2">
        <w:rPr>
          <w:rFonts w:ascii="Times New Roman" w:hAnsi="Times New Roman" w:cs="Times New Roman"/>
          <w:sz w:val="24"/>
          <w:szCs w:val="24"/>
        </w:rPr>
        <w:t xml:space="preserve">(зона сельскохозяйственных угодий) </w:t>
      </w:r>
      <w:r w:rsidR="00020887">
        <w:rPr>
          <w:rFonts w:ascii="Times New Roman" w:hAnsi="Times New Roman" w:cs="Times New Roman"/>
          <w:sz w:val="24"/>
          <w:szCs w:val="24"/>
        </w:rPr>
        <w:t xml:space="preserve">и отнесения его к зоне </w:t>
      </w:r>
      <w:r w:rsidR="00E10EA2">
        <w:rPr>
          <w:rFonts w:ascii="Times New Roman" w:hAnsi="Times New Roman" w:cs="Times New Roman"/>
          <w:sz w:val="24"/>
          <w:szCs w:val="24"/>
        </w:rPr>
        <w:t xml:space="preserve">        </w:t>
      </w:r>
      <w:r w:rsidR="00020887">
        <w:rPr>
          <w:rFonts w:ascii="Times New Roman" w:hAnsi="Times New Roman" w:cs="Times New Roman"/>
          <w:sz w:val="24"/>
          <w:szCs w:val="24"/>
        </w:rPr>
        <w:t>Р-2</w:t>
      </w:r>
      <w:r w:rsidR="00E10EA2">
        <w:rPr>
          <w:rFonts w:ascii="Times New Roman" w:hAnsi="Times New Roman" w:cs="Times New Roman"/>
          <w:sz w:val="24"/>
          <w:szCs w:val="24"/>
        </w:rPr>
        <w:t xml:space="preserve"> (зона природного ландшафта)</w:t>
      </w:r>
      <w:r w:rsidR="00020887">
        <w:rPr>
          <w:rFonts w:ascii="Times New Roman" w:hAnsi="Times New Roman" w:cs="Times New Roman"/>
          <w:sz w:val="24"/>
          <w:szCs w:val="24"/>
        </w:rPr>
        <w:t>, в связи с завершением строительства берегоукрепления береговой полосы</w:t>
      </w:r>
    </w:p>
    <w:p w:rsidR="004D390C" w:rsidRDefault="00C14B77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4D390C" w:rsidRPr="00C64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390C">
        <w:rPr>
          <w:rFonts w:ascii="Times New Roman" w:hAnsi="Times New Roman" w:cs="Times New Roman"/>
          <w:b/>
          <w:sz w:val="24"/>
          <w:szCs w:val="24"/>
        </w:rPr>
        <w:t xml:space="preserve">- направить </w:t>
      </w:r>
      <w:r w:rsidR="004D390C" w:rsidRPr="00C64F06">
        <w:rPr>
          <w:rFonts w:ascii="Times New Roman" w:hAnsi="Times New Roman" w:cs="Times New Roman"/>
          <w:b/>
          <w:sz w:val="24"/>
          <w:szCs w:val="24"/>
        </w:rPr>
        <w:t xml:space="preserve"> Главе сельского поселения Хрящевка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4D390C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4D390C" w:rsidRPr="00C64F06">
        <w:rPr>
          <w:rFonts w:ascii="Times New Roman" w:hAnsi="Times New Roman" w:cs="Times New Roman"/>
          <w:sz w:val="24"/>
          <w:szCs w:val="24"/>
        </w:rPr>
        <w:t>З</w:t>
      </w:r>
      <w:r w:rsidR="004D390C">
        <w:rPr>
          <w:rFonts w:ascii="Times New Roman" w:hAnsi="Times New Roman" w:cs="Times New Roman"/>
          <w:sz w:val="24"/>
          <w:szCs w:val="24"/>
        </w:rPr>
        <w:t>аключение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Комиссии о принятии предложения </w:t>
      </w:r>
      <w:r w:rsidR="00020887" w:rsidRPr="00020887">
        <w:rPr>
          <w:rFonts w:ascii="Times New Roman" w:hAnsi="Times New Roman" w:cs="Times New Roman"/>
          <w:b/>
          <w:sz w:val="24"/>
          <w:szCs w:val="24"/>
        </w:rPr>
        <w:t>Кузичкиной Натальи Владимировны</w:t>
      </w:r>
      <w:r w:rsidR="00020887">
        <w:rPr>
          <w:rFonts w:ascii="Times New Roman" w:hAnsi="Times New Roman" w:cs="Times New Roman"/>
          <w:sz w:val="24"/>
          <w:szCs w:val="24"/>
        </w:rPr>
        <w:t xml:space="preserve"> </w:t>
      </w:r>
      <w:r w:rsidR="00020887" w:rsidRPr="00E7287C">
        <w:rPr>
          <w:rFonts w:ascii="Times New Roman" w:hAnsi="Times New Roman" w:cs="Times New Roman"/>
          <w:sz w:val="24"/>
          <w:szCs w:val="24"/>
        </w:rPr>
        <w:t xml:space="preserve">по вопросу </w:t>
      </w:r>
      <w:r w:rsidR="00020887">
        <w:rPr>
          <w:rFonts w:ascii="Times New Roman" w:hAnsi="Times New Roman" w:cs="Times New Roman"/>
          <w:sz w:val="24"/>
          <w:szCs w:val="24"/>
        </w:rPr>
        <w:t>исключения земельного участка площадью 9092 кв.м, расположенного по адресу: Самарская область, муниципальный район Ставропольский, сельское поселение Хрящевка, село Хрящевка, северо-восточная сторона производственной базы рыбного хозяйства, из зоны Сх-1</w:t>
      </w:r>
      <w:r w:rsidR="00E10EA2">
        <w:rPr>
          <w:rFonts w:ascii="Times New Roman" w:hAnsi="Times New Roman" w:cs="Times New Roman"/>
          <w:sz w:val="24"/>
          <w:szCs w:val="24"/>
        </w:rPr>
        <w:t xml:space="preserve"> (зона сельскохозяйственных угодий) </w:t>
      </w:r>
      <w:r w:rsidR="00020887">
        <w:rPr>
          <w:rFonts w:ascii="Times New Roman" w:hAnsi="Times New Roman" w:cs="Times New Roman"/>
          <w:sz w:val="24"/>
          <w:szCs w:val="24"/>
        </w:rPr>
        <w:t xml:space="preserve"> и отнесения его к зоне Р-2</w:t>
      </w:r>
      <w:r w:rsidR="00E10EA2">
        <w:rPr>
          <w:rFonts w:ascii="Times New Roman" w:hAnsi="Times New Roman" w:cs="Times New Roman"/>
          <w:sz w:val="24"/>
          <w:szCs w:val="24"/>
        </w:rPr>
        <w:t xml:space="preserve"> (зона природного ландшафта)</w:t>
      </w:r>
      <w:r w:rsidR="00020887">
        <w:rPr>
          <w:rFonts w:ascii="Times New Roman" w:hAnsi="Times New Roman" w:cs="Times New Roman"/>
          <w:sz w:val="24"/>
          <w:szCs w:val="24"/>
        </w:rPr>
        <w:t xml:space="preserve">, в связи с завершением строительства берегоукрепления береговой полосы, </w:t>
      </w:r>
      <w:r w:rsidR="004D390C" w:rsidRPr="00C64F06">
        <w:rPr>
          <w:rFonts w:ascii="Times New Roman" w:hAnsi="Times New Roman" w:cs="Times New Roman"/>
          <w:sz w:val="24"/>
          <w:szCs w:val="24"/>
        </w:rPr>
        <w:t>с целью проведения в сельском поселении Хрящевка муниципального района Ставропольский Самарской области публичн</w:t>
      </w:r>
      <w:r w:rsidR="004D390C">
        <w:rPr>
          <w:rFonts w:ascii="Times New Roman" w:hAnsi="Times New Roman" w:cs="Times New Roman"/>
          <w:sz w:val="24"/>
          <w:szCs w:val="24"/>
        </w:rPr>
        <w:t>ых слушаний по данному вопросу.</w:t>
      </w:r>
      <w:r w:rsidR="004D390C" w:rsidRPr="00C64F0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92780" w:rsidRDefault="00292780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780" w:rsidRDefault="00292780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390C" w:rsidRPr="00C64F06" w:rsidRDefault="004D390C" w:rsidP="004D390C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                                                                   В.А.Гордеев</w:t>
      </w:r>
    </w:p>
    <w:sectPr w:rsidR="004D390C" w:rsidRPr="00C64F06" w:rsidSect="003A24D9">
      <w:footerReference w:type="default" r:id="rId8"/>
      <w:pgSz w:w="11906" w:h="16838"/>
      <w:pgMar w:top="851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093" w:rsidRDefault="00046093" w:rsidP="00FB55B7">
      <w:pPr>
        <w:spacing w:after="0" w:line="240" w:lineRule="auto"/>
      </w:pPr>
      <w:r>
        <w:separator/>
      </w:r>
    </w:p>
  </w:endnote>
  <w:endnote w:type="continuationSeparator" w:id="1">
    <w:p w:rsidR="00046093" w:rsidRDefault="00046093" w:rsidP="00FB55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713421924"/>
    </w:sdtPr>
    <w:sdtContent>
      <w:p w:rsidR="004B386D" w:rsidRDefault="00497A38">
        <w:pPr>
          <w:pStyle w:val="aa"/>
          <w:jc w:val="center"/>
        </w:pPr>
        <w:fldSimple w:instr="PAGE   \* MERGEFORMAT">
          <w:r w:rsidR="00292780">
            <w:rPr>
              <w:noProof/>
            </w:rPr>
            <w:t>1</w:t>
          </w:r>
        </w:fldSimple>
      </w:p>
    </w:sdtContent>
  </w:sdt>
  <w:p w:rsidR="004B386D" w:rsidRDefault="004B386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093" w:rsidRDefault="00046093" w:rsidP="00FB55B7">
      <w:pPr>
        <w:spacing w:after="0" w:line="240" w:lineRule="auto"/>
      </w:pPr>
      <w:r>
        <w:separator/>
      </w:r>
    </w:p>
  </w:footnote>
  <w:footnote w:type="continuationSeparator" w:id="1">
    <w:p w:rsidR="00046093" w:rsidRDefault="00046093" w:rsidP="00FB55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63648"/>
    <w:multiLevelType w:val="hybridMultilevel"/>
    <w:tmpl w:val="D66A35B8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E577DB"/>
    <w:multiLevelType w:val="hybridMultilevel"/>
    <w:tmpl w:val="7FBE05FA"/>
    <w:lvl w:ilvl="0" w:tplc="041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773C75"/>
    <w:multiLevelType w:val="hybridMultilevel"/>
    <w:tmpl w:val="89F85BBE"/>
    <w:lvl w:ilvl="0" w:tplc="7A767C4A">
      <w:start w:val="7"/>
      <w:numFmt w:val="decimal"/>
      <w:lvlText w:val="%1)"/>
      <w:lvlJc w:val="left"/>
      <w:pPr>
        <w:ind w:left="927" w:hanging="360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11A6512D"/>
    <w:multiLevelType w:val="hybridMultilevel"/>
    <w:tmpl w:val="CA18A7F6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>
    <w:nsid w:val="14C737EE"/>
    <w:multiLevelType w:val="hybridMultilevel"/>
    <w:tmpl w:val="56AEB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E90C2E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Theme="minorHAnsi" w:hAnsi="Times New Roman" w:cstheme="minorBidi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1B5120BF"/>
    <w:multiLevelType w:val="hybridMultilevel"/>
    <w:tmpl w:val="7A64EEE2"/>
    <w:lvl w:ilvl="0" w:tplc="DD0C9542">
      <w:start w:val="1"/>
      <w:numFmt w:val="decimal"/>
      <w:lvlText w:val="%1)"/>
      <w:lvlJc w:val="left"/>
      <w:pPr>
        <w:ind w:left="927" w:hanging="360"/>
      </w:pPr>
      <w:rPr>
        <w:rFonts w:ascii="Times New Roman" w:eastAsiaTheme="minorHAnsi" w:hAnsi="Times New Roman" w:cstheme="minorBidi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204F3FE0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37B56C69"/>
    <w:multiLevelType w:val="hybridMultilevel"/>
    <w:tmpl w:val="C3D2E720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3AD82507"/>
    <w:multiLevelType w:val="hybridMultilevel"/>
    <w:tmpl w:val="212606E0"/>
    <w:lvl w:ilvl="0" w:tplc="B426B27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416B6E36"/>
    <w:multiLevelType w:val="hybridMultilevel"/>
    <w:tmpl w:val="6C58E396"/>
    <w:lvl w:ilvl="0" w:tplc="4652396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8F93B61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54201DDE"/>
    <w:multiLevelType w:val="hybridMultilevel"/>
    <w:tmpl w:val="7B82A720"/>
    <w:lvl w:ilvl="0" w:tplc="E4180C5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56262653"/>
    <w:multiLevelType w:val="hybridMultilevel"/>
    <w:tmpl w:val="0BB47736"/>
    <w:lvl w:ilvl="0" w:tplc="CEFC5166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58161900"/>
    <w:multiLevelType w:val="hybridMultilevel"/>
    <w:tmpl w:val="502AB0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F7412C"/>
    <w:multiLevelType w:val="hybridMultilevel"/>
    <w:tmpl w:val="A290E09E"/>
    <w:lvl w:ilvl="0" w:tplc="8FF2E220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5C1427E3"/>
    <w:multiLevelType w:val="hybridMultilevel"/>
    <w:tmpl w:val="5F86365E"/>
    <w:lvl w:ilvl="0" w:tplc="2CDC454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6592AA6"/>
    <w:multiLevelType w:val="hybridMultilevel"/>
    <w:tmpl w:val="0356447A"/>
    <w:lvl w:ilvl="0" w:tplc="472E04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161310"/>
    <w:multiLevelType w:val="hybridMultilevel"/>
    <w:tmpl w:val="F31E8FA6"/>
    <w:lvl w:ilvl="0" w:tplc="96D63BD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73874EBC"/>
    <w:multiLevelType w:val="hybridMultilevel"/>
    <w:tmpl w:val="A620B384"/>
    <w:lvl w:ilvl="0" w:tplc="0060E1F2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74F9481A"/>
    <w:multiLevelType w:val="hybridMultilevel"/>
    <w:tmpl w:val="215647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64E639C"/>
    <w:multiLevelType w:val="hybridMultilevel"/>
    <w:tmpl w:val="68088654"/>
    <w:lvl w:ilvl="0" w:tplc="1FAC8BF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2457C"/>
    <w:multiLevelType w:val="hybridMultilevel"/>
    <w:tmpl w:val="EA882B3E"/>
    <w:lvl w:ilvl="0" w:tplc="9E464B94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3">
    <w:nsid w:val="7AC6439B"/>
    <w:multiLevelType w:val="hybridMultilevel"/>
    <w:tmpl w:val="A9BAF18A"/>
    <w:lvl w:ilvl="0" w:tplc="C3E6F466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4"/>
  </w:num>
  <w:num w:numId="2">
    <w:abstractNumId w:val="5"/>
  </w:num>
  <w:num w:numId="3">
    <w:abstractNumId w:val="17"/>
  </w:num>
  <w:num w:numId="4">
    <w:abstractNumId w:val="10"/>
  </w:num>
  <w:num w:numId="5">
    <w:abstractNumId w:val="9"/>
  </w:num>
  <w:num w:numId="6">
    <w:abstractNumId w:val="19"/>
  </w:num>
  <w:num w:numId="7">
    <w:abstractNumId w:val="8"/>
  </w:num>
  <w:num w:numId="8">
    <w:abstractNumId w:val="3"/>
  </w:num>
  <w:num w:numId="9">
    <w:abstractNumId w:val="16"/>
  </w:num>
  <w:num w:numId="10">
    <w:abstractNumId w:val="23"/>
  </w:num>
  <w:num w:numId="1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22"/>
  </w:num>
  <w:num w:numId="15">
    <w:abstractNumId w:val="12"/>
  </w:num>
  <w:num w:numId="16">
    <w:abstractNumId w:val="15"/>
  </w:num>
  <w:num w:numId="17">
    <w:abstractNumId w:val="6"/>
  </w:num>
  <w:num w:numId="18">
    <w:abstractNumId w:val="7"/>
  </w:num>
  <w:num w:numId="19">
    <w:abstractNumId w:val="18"/>
  </w:num>
  <w:num w:numId="20">
    <w:abstractNumId w:val="21"/>
  </w:num>
  <w:num w:numId="21">
    <w:abstractNumId w:val="4"/>
  </w:num>
  <w:num w:numId="22">
    <w:abstractNumId w:val="0"/>
  </w:num>
  <w:num w:numId="23">
    <w:abstractNumId w:val="13"/>
  </w:num>
  <w:num w:numId="24">
    <w:abstractNumId w:val="20"/>
  </w:num>
  <w:num w:numId="2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5CFE"/>
    <w:rsid w:val="00020887"/>
    <w:rsid w:val="00026DD6"/>
    <w:rsid w:val="00046093"/>
    <w:rsid w:val="00061C62"/>
    <w:rsid w:val="0007034B"/>
    <w:rsid w:val="000776F6"/>
    <w:rsid w:val="00077D35"/>
    <w:rsid w:val="0008167C"/>
    <w:rsid w:val="00100CC3"/>
    <w:rsid w:val="001058A0"/>
    <w:rsid w:val="001168EE"/>
    <w:rsid w:val="00121731"/>
    <w:rsid w:val="00122E44"/>
    <w:rsid w:val="00173458"/>
    <w:rsid w:val="001C2123"/>
    <w:rsid w:val="001D2048"/>
    <w:rsid w:val="001D3E7E"/>
    <w:rsid w:val="00217B02"/>
    <w:rsid w:val="00227DB6"/>
    <w:rsid w:val="00232C2A"/>
    <w:rsid w:val="00262274"/>
    <w:rsid w:val="00292780"/>
    <w:rsid w:val="00293B4D"/>
    <w:rsid w:val="00295C62"/>
    <w:rsid w:val="002B0DBD"/>
    <w:rsid w:val="002B0E60"/>
    <w:rsid w:val="002C6C0B"/>
    <w:rsid w:val="002D0761"/>
    <w:rsid w:val="002D4BA0"/>
    <w:rsid w:val="00326680"/>
    <w:rsid w:val="003478C0"/>
    <w:rsid w:val="00347E5E"/>
    <w:rsid w:val="00374BEA"/>
    <w:rsid w:val="00382E0E"/>
    <w:rsid w:val="00397CE4"/>
    <w:rsid w:val="003A24D9"/>
    <w:rsid w:val="003B4D2A"/>
    <w:rsid w:val="003D7AA8"/>
    <w:rsid w:val="003E09F2"/>
    <w:rsid w:val="003F73B7"/>
    <w:rsid w:val="0041127D"/>
    <w:rsid w:val="004509A0"/>
    <w:rsid w:val="004633C0"/>
    <w:rsid w:val="004715D9"/>
    <w:rsid w:val="004739D8"/>
    <w:rsid w:val="00497A38"/>
    <w:rsid w:val="004A7E13"/>
    <w:rsid w:val="004B386D"/>
    <w:rsid w:val="004D390C"/>
    <w:rsid w:val="004E177A"/>
    <w:rsid w:val="005236A9"/>
    <w:rsid w:val="005327FB"/>
    <w:rsid w:val="00533153"/>
    <w:rsid w:val="00550DFB"/>
    <w:rsid w:val="005A1818"/>
    <w:rsid w:val="005B6652"/>
    <w:rsid w:val="005C4D72"/>
    <w:rsid w:val="005C7E63"/>
    <w:rsid w:val="005D7C3F"/>
    <w:rsid w:val="005E73FA"/>
    <w:rsid w:val="00670354"/>
    <w:rsid w:val="00687FC7"/>
    <w:rsid w:val="00713C5C"/>
    <w:rsid w:val="00720D59"/>
    <w:rsid w:val="007264F1"/>
    <w:rsid w:val="007370A3"/>
    <w:rsid w:val="00757BD9"/>
    <w:rsid w:val="00765065"/>
    <w:rsid w:val="007C302F"/>
    <w:rsid w:val="007C465F"/>
    <w:rsid w:val="007D45CD"/>
    <w:rsid w:val="007D559A"/>
    <w:rsid w:val="007E0838"/>
    <w:rsid w:val="007E18B9"/>
    <w:rsid w:val="007F627B"/>
    <w:rsid w:val="0081260F"/>
    <w:rsid w:val="008453D1"/>
    <w:rsid w:val="00857C95"/>
    <w:rsid w:val="00875C38"/>
    <w:rsid w:val="00876D8C"/>
    <w:rsid w:val="00880A89"/>
    <w:rsid w:val="008819D1"/>
    <w:rsid w:val="00897258"/>
    <w:rsid w:val="008B00FD"/>
    <w:rsid w:val="008B3759"/>
    <w:rsid w:val="008C1E33"/>
    <w:rsid w:val="008D3493"/>
    <w:rsid w:val="008D3ACB"/>
    <w:rsid w:val="008E569D"/>
    <w:rsid w:val="00913A02"/>
    <w:rsid w:val="00923890"/>
    <w:rsid w:val="00926B51"/>
    <w:rsid w:val="00933A19"/>
    <w:rsid w:val="009405A3"/>
    <w:rsid w:val="0094603A"/>
    <w:rsid w:val="00976AB6"/>
    <w:rsid w:val="00986577"/>
    <w:rsid w:val="0099354C"/>
    <w:rsid w:val="009A149A"/>
    <w:rsid w:val="009A2430"/>
    <w:rsid w:val="009A2AB5"/>
    <w:rsid w:val="009B130A"/>
    <w:rsid w:val="009D2F0A"/>
    <w:rsid w:val="009D79BA"/>
    <w:rsid w:val="009F6129"/>
    <w:rsid w:val="00A05135"/>
    <w:rsid w:val="00A0518A"/>
    <w:rsid w:val="00A067D3"/>
    <w:rsid w:val="00A24871"/>
    <w:rsid w:val="00A4150A"/>
    <w:rsid w:val="00A45B96"/>
    <w:rsid w:val="00A720C3"/>
    <w:rsid w:val="00AA4F85"/>
    <w:rsid w:val="00AD1D2F"/>
    <w:rsid w:val="00AD7E42"/>
    <w:rsid w:val="00AE4AAB"/>
    <w:rsid w:val="00AF2CDC"/>
    <w:rsid w:val="00AF43A1"/>
    <w:rsid w:val="00AF514A"/>
    <w:rsid w:val="00B448A2"/>
    <w:rsid w:val="00B83E7A"/>
    <w:rsid w:val="00BA0C11"/>
    <w:rsid w:val="00BA503B"/>
    <w:rsid w:val="00BB420D"/>
    <w:rsid w:val="00BD5478"/>
    <w:rsid w:val="00BE5B4A"/>
    <w:rsid w:val="00BE698F"/>
    <w:rsid w:val="00BF123A"/>
    <w:rsid w:val="00C14B77"/>
    <w:rsid w:val="00C50C45"/>
    <w:rsid w:val="00C76D60"/>
    <w:rsid w:val="00C92C9D"/>
    <w:rsid w:val="00CA13EA"/>
    <w:rsid w:val="00CA1FD8"/>
    <w:rsid w:val="00CA478D"/>
    <w:rsid w:val="00CF0DFC"/>
    <w:rsid w:val="00D1391A"/>
    <w:rsid w:val="00D14C02"/>
    <w:rsid w:val="00D443BF"/>
    <w:rsid w:val="00D455BE"/>
    <w:rsid w:val="00D508B5"/>
    <w:rsid w:val="00D908E1"/>
    <w:rsid w:val="00D93753"/>
    <w:rsid w:val="00D95848"/>
    <w:rsid w:val="00DA2134"/>
    <w:rsid w:val="00DB27C5"/>
    <w:rsid w:val="00DD0A49"/>
    <w:rsid w:val="00DD5CFE"/>
    <w:rsid w:val="00E10EA2"/>
    <w:rsid w:val="00E20B73"/>
    <w:rsid w:val="00E33B08"/>
    <w:rsid w:val="00E4546A"/>
    <w:rsid w:val="00E63CF7"/>
    <w:rsid w:val="00E738C7"/>
    <w:rsid w:val="00E84FB0"/>
    <w:rsid w:val="00EC3EE5"/>
    <w:rsid w:val="00ED1C68"/>
    <w:rsid w:val="00ED4794"/>
    <w:rsid w:val="00EE5529"/>
    <w:rsid w:val="00F26791"/>
    <w:rsid w:val="00F808CA"/>
    <w:rsid w:val="00FB364B"/>
    <w:rsid w:val="00FB55B7"/>
    <w:rsid w:val="00FC1C28"/>
    <w:rsid w:val="00FC2385"/>
    <w:rsid w:val="00FF161E"/>
    <w:rsid w:val="00FF2ACF"/>
    <w:rsid w:val="00FF3F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3AC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776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33B0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D559A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D559A"/>
    <w:rPr>
      <w:rFonts w:ascii="Tahoma" w:eastAsia="Calibri" w:hAnsi="Tahoma" w:cs="Tahoma"/>
      <w:sz w:val="16"/>
      <w:szCs w:val="16"/>
    </w:rPr>
  </w:style>
  <w:style w:type="character" w:styleId="a7">
    <w:name w:val="Strong"/>
    <w:uiPriority w:val="22"/>
    <w:qFormat/>
    <w:rsid w:val="007D559A"/>
    <w:rPr>
      <w:b/>
      <w:bCs/>
    </w:rPr>
  </w:style>
  <w:style w:type="paragraph" w:customStyle="1" w:styleId="msonormalbullet1gif">
    <w:name w:val="msonormalbullet1.gif"/>
    <w:basedOn w:val="a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sonormalbullet2gif">
    <w:name w:val="msonormalbullet2.gif"/>
    <w:basedOn w:val="a"/>
    <w:rsid w:val="007D55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FB55B7"/>
  </w:style>
  <w:style w:type="paragraph" w:styleId="aa">
    <w:name w:val="footer"/>
    <w:basedOn w:val="a"/>
    <w:link w:val="ab"/>
    <w:uiPriority w:val="99"/>
    <w:unhideWhenUsed/>
    <w:rsid w:val="00FB55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FB55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692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8C961-4F7B-4AA5-9914-937F2DEEC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471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5</cp:revision>
  <cp:lastPrinted>2016-06-07T06:13:00Z</cp:lastPrinted>
  <dcterms:created xsi:type="dcterms:W3CDTF">2016-04-22T11:22:00Z</dcterms:created>
  <dcterms:modified xsi:type="dcterms:W3CDTF">2016-06-07T06:18:00Z</dcterms:modified>
</cp:coreProperties>
</file>